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443" w:rsidRDefault="00A13443" w:rsidP="00A13443">
      <w:pPr>
        <w:shd w:val="clear" w:color="auto" w:fill="FFFFFF"/>
        <w:jc w:val="right"/>
        <w:rPr>
          <w:sz w:val="28"/>
          <w:szCs w:val="28"/>
        </w:rPr>
      </w:pPr>
    </w:p>
    <w:p w:rsidR="00A13443" w:rsidRDefault="00A13443" w:rsidP="00A13443">
      <w:pPr>
        <w:shd w:val="clear" w:color="auto" w:fill="FFFFFF"/>
        <w:jc w:val="right"/>
        <w:rPr>
          <w:sz w:val="28"/>
          <w:szCs w:val="28"/>
        </w:rPr>
      </w:pPr>
    </w:p>
    <w:p w:rsidR="00A13443" w:rsidRDefault="00A13443" w:rsidP="00A13443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Утверждаю:</w:t>
      </w:r>
    </w:p>
    <w:p w:rsidR="00A13443" w:rsidRDefault="00A13443" w:rsidP="00A13443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Директор МБОУ СОШ № 20</w:t>
      </w:r>
    </w:p>
    <w:p w:rsidR="00A13443" w:rsidRDefault="00A13443" w:rsidP="00A13443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__________ В. П. Харсеева</w:t>
      </w:r>
    </w:p>
    <w:p w:rsidR="00A13443" w:rsidRPr="00A13443" w:rsidRDefault="00A13443" w:rsidP="00A13443">
      <w:pPr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>«20» мая 2013 год</w:t>
      </w:r>
    </w:p>
    <w:p w:rsidR="00A13443" w:rsidRDefault="00A13443" w:rsidP="00AB571D">
      <w:pPr>
        <w:shd w:val="clear" w:color="auto" w:fill="FFFFFF"/>
        <w:jc w:val="center"/>
        <w:rPr>
          <w:b/>
          <w:sz w:val="28"/>
          <w:szCs w:val="28"/>
        </w:rPr>
      </w:pPr>
    </w:p>
    <w:p w:rsidR="00A13443" w:rsidRDefault="00A13443" w:rsidP="00AB571D">
      <w:pPr>
        <w:shd w:val="clear" w:color="auto" w:fill="FFFFFF"/>
        <w:jc w:val="center"/>
        <w:rPr>
          <w:b/>
          <w:sz w:val="28"/>
          <w:szCs w:val="28"/>
        </w:rPr>
      </w:pPr>
    </w:p>
    <w:p w:rsidR="00A13443" w:rsidRDefault="00A13443" w:rsidP="00AB571D">
      <w:pPr>
        <w:shd w:val="clear" w:color="auto" w:fill="FFFFFF"/>
        <w:jc w:val="center"/>
        <w:rPr>
          <w:b/>
          <w:sz w:val="28"/>
          <w:szCs w:val="28"/>
        </w:rPr>
      </w:pPr>
    </w:p>
    <w:p w:rsidR="00AB571D" w:rsidRPr="00341898" w:rsidRDefault="00AB571D" w:rsidP="00AB571D">
      <w:pPr>
        <w:shd w:val="clear" w:color="auto" w:fill="FFFFFF"/>
        <w:jc w:val="center"/>
        <w:rPr>
          <w:b/>
          <w:sz w:val="28"/>
          <w:szCs w:val="28"/>
        </w:rPr>
      </w:pPr>
      <w:r w:rsidRPr="00341898">
        <w:rPr>
          <w:b/>
          <w:sz w:val="28"/>
          <w:szCs w:val="28"/>
        </w:rPr>
        <w:t xml:space="preserve">План </w:t>
      </w:r>
    </w:p>
    <w:p w:rsidR="00AB571D" w:rsidRDefault="00AB571D" w:rsidP="00AB571D">
      <w:pPr>
        <w:shd w:val="clear" w:color="auto" w:fill="FFFFFF"/>
        <w:jc w:val="center"/>
        <w:rPr>
          <w:b/>
          <w:sz w:val="28"/>
          <w:szCs w:val="28"/>
        </w:rPr>
      </w:pPr>
      <w:r w:rsidRPr="00341898">
        <w:rPr>
          <w:b/>
          <w:sz w:val="28"/>
          <w:szCs w:val="28"/>
        </w:rPr>
        <w:t>проведения краевой профилактической акции «Безопасная Кубань»</w:t>
      </w:r>
      <w:r>
        <w:rPr>
          <w:b/>
          <w:sz w:val="28"/>
          <w:szCs w:val="28"/>
        </w:rPr>
        <w:t xml:space="preserve"> </w:t>
      </w:r>
    </w:p>
    <w:p w:rsidR="00AB571D" w:rsidRPr="00341898" w:rsidRDefault="00A13443" w:rsidP="00AB571D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2013 году в МБОУ СОШ № 20</w:t>
      </w:r>
    </w:p>
    <w:p w:rsidR="00AB571D" w:rsidRDefault="00AB571D" w:rsidP="00AB571D">
      <w:pPr>
        <w:shd w:val="clear" w:color="auto" w:fill="FFFFFF"/>
        <w:jc w:val="center"/>
        <w:rPr>
          <w:sz w:val="28"/>
          <w:szCs w:val="28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6660"/>
        <w:gridCol w:w="1371"/>
        <w:gridCol w:w="1984"/>
      </w:tblGrid>
      <w:tr w:rsidR="00A13443" w:rsidRPr="00095398" w:rsidTr="00A13443">
        <w:tc>
          <w:tcPr>
            <w:tcW w:w="1008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95398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95398">
              <w:rPr>
                <w:sz w:val="28"/>
                <w:szCs w:val="28"/>
              </w:rPr>
              <w:t>/</w:t>
            </w:r>
            <w:proofErr w:type="spellStart"/>
            <w:r w:rsidRPr="0009539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660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371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 xml:space="preserve">Сроки </w:t>
            </w:r>
          </w:p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Ответственные </w:t>
            </w:r>
          </w:p>
        </w:tc>
      </w:tr>
      <w:tr w:rsidR="00A13443" w:rsidRPr="00095398" w:rsidTr="00A13443">
        <w:trPr>
          <w:trHeight w:val="467"/>
        </w:trPr>
        <w:tc>
          <w:tcPr>
            <w:tcW w:w="9039" w:type="dxa"/>
            <w:gridSpan w:val="3"/>
            <w:vAlign w:val="center"/>
          </w:tcPr>
          <w:p w:rsidR="00A13443" w:rsidRPr="00095398" w:rsidRDefault="00A13443" w:rsidP="00C90860">
            <w:pPr>
              <w:jc w:val="center"/>
              <w:rPr>
                <w:b/>
                <w:szCs w:val="28"/>
              </w:rPr>
            </w:pPr>
            <w:r w:rsidRPr="00095398">
              <w:rPr>
                <w:b/>
                <w:szCs w:val="28"/>
              </w:rPr>
              <w:t>Профилактика экстремистской деятельности</w:t>
            </w:r>
          </w:p>
        </w:tc>
        <w:tc>
          <w:tcPr>
            <w:tcW w:w="1984" w:type="dxa"/>
          </w:tcPr>
          <w:p w:rsidR="00A13443" w:rsidRPr="00095398" w:rsidRDefault="00A13443" w:rsidP="00C90860">
            <w:pPr>
              <w:jc w:val="center"/>
              <w:rPr>
                <w:b/>
                <w:szCs w:val="28"/>
              </w:rPr>
            </w:pPr>
          </w:p>
        </w:tc>
      </w:tr>
      <w:tr w:rsidR="00A13443" w:rsidRPr="00095398" w:rsidTr="00A13443">
        <w:tc>
          <w:tcPr>
            <w:tcW w:w="1008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1</w:t>
            </w:r>
          </w:p>
        </w:tc>
        <w:tc>
          <w:tcPr>
            <w:tcW w:w="6660" w:type="dxa"/>
          </w:tcPr>
          <w:p w:rsidR="00A13443" w:rsidRPr="00095398" w:rsidRDefault="00A13443" w:rsidP="00C90860">
            <w:pPr>
              <w:jc w:val="both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Обновление в образовательных учреждениях информационных стендов по профилактике экстремистских проявлений среди детей и подростков</w:t>
            </w:r>
          </w:p>
        </w:tc>
        <w:tc>
          <w:tcPr>
            <w:tcW w:w="1371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с 15 по 18 мая</w:t>
            </w:r>
          </w:p>
        </w:tc>
        <w:tc>
          <w:tcPr>
            <w:tcW w:w="1984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Сменова</w:t>
            </w:r>
            <w:proofErr w:type="spellEnd"/>
            <w:r>
              <w:rPr>
                <w:sz w:val="28"/>
                <w:szCs w:val="28"/>
              </w:rPr>
              <w:t xml:space="preserve"> С. В.</w:t>
            </w:r>
          </w:p>
        </w:tc>
      </w:tr>
      <w:tr w:rsidR="00A13443" w:rsidRPr="00095398" w:rsidTr="00A13443">
        <w:tc>
          <w:tcPr>
            <w:tcW w:w="1008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2</w:t>
            </w:r>
          </w:p>
        </w:tc>
        <w:tc>
          <w:tcPr>
            <w:tcW w:w="6660" w:type="dxa"/>
          </w:tcPr>
          <w:p w:rsidR="00A13443" w:rsidRPr="00095398" w:rsidRDefault="00A13443" w:rsidP="00C90860">
            <w:pPr>
              <w:jc w:val="both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 xml:space="preserve">Конкурс рисунков «Многонациональная Кубань» среди учащихся 1 – 8 классов </w:t>
            </w:r>
          </w:p>
        </w:tc>
        <w:tc>
          <w:tcPr>
            <w:tcW w:w="1371" w:type="dxa"/>
          </w:tcPr>
          <w:p w:rsidR="00A13443" w:rsidRPr="00095398" w:rsidRDefault="00A13443" w:rsidP="00A13443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с 20 по 23 мая</w:t>
            </w:r>
          </w:p>
        </w:tc>
        <w:tc>
          <w:tcPr>
            <w:tcW w:w="1984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Кобелева И. А.</w:t>
            </w:r>
          </w:p>
        </w:tc>
      </w:tr>
      <w:tr w:rsidR="00A13443" w:rsidRPr="00095398" w:rsidTr="00A13443">
        <w:trPr>
          <w:trHeight w:val="457"/>
        </w:trPr>
        <w:tc>
          <w:tcPr>
            <w:tcW w:w="9039" w:type="dxa"/>
            <w:gridSpan w:val="3"/>
            <w:vAlign w:val="center"/>
          </w:tcPr>
          <w:p w:rsidR="00A13443" w:rsidRPr="00095398" w:rsidRDefault="00A13443" w:rsidP="00C90860">
            <w:pPr>
              <w:jc w:val="center"/>
              <w:rPr>
                <w:b/>
                <w:szCs w:val="28"/>
              </w:rPr>
            </w:pPr>
            <w:r w:rsidRPr="00095398">
              <w:rPr>
                <w:b/>
                <w:szCs w:val="28"/>
              </w:rPr>
              <w:t>Террористическая безопасность</w:t>
            </w:r>
          </w:p>
        </w:tc>
        <w:tc>
          <w:tcPr>
            <w:tcW w:w="1984" w:type="dxa"/>
          </w:tcPr>
          <w:p w:rsidR="00A13443" w:rsidRPr="00095398" w:rsidRDefault="00A13443" w:rsidP="00C90860">
            <w:pPr>
              <w:jc w:val="center"/>
              <w:rPr>
                <w:b/>
                <w:szCs w:val="28"/>
              </w:rPr>
            </w:pPr>
          </w:p>
        </w:tc>
      </w:tr>
      <w:tr w:rsidR="00A13443" w:rsidRPr="00095398" w:rsidTr="00A13443">
        <w:tc>
          <w:tcPr>
            <w:tcW w:w="1008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5</w:t>
            </w:r>
          </w:p>
        </w:tc>
        <w:tc>
          <w:tcPr>
            <w:tcW w:w="6660" w:type="dxa"/>
          </w:tcPr>
          <w:p w:rsidR="00A13443" w:rsidRPr="00095398" w:rsidRDefault="00A13443" w:rsidP="00C90860">
            <w:pPr>
              <w:rPr>
                <w:sz w:val="28"/>
                <w:szCs w:val="28"/>
              </w:rPr>
            </w:pPr>
            <w:r w:rsidRPr="00095398">
              <w:rPr>
                <w:sz w:val="27"/>
                <w:szCs w:val="27"/>
              </w:rPr>
              <w:t xml:space="preserve">Просмотр учебных видеофильмов антитеррористической направленности </w:t>
            </w:r>
          </w:p>
        </w:tc>
        <w:tc>
          <w:tcPr>
            <w:tcW w:w="1371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май</w:t>
            </w:r>
          </w:p>
        </w:tc>
        <w:tc>
          <w:tcPr>
            <w:tcW w:w="1984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Михеев Д. А.</w:t>
            </w:r>
          </w:p>
        </w:tc>
      </w:tr>
      <w:tr w:rsidR="00A13443" w:rsidRPr="00095398" w:rsidTr="00A13443">
        <w:tc>
          <w:tcPr>
            <w:tcW w:w="1008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6</w:t>
            </w:r>
          </w:p>
        </w:tc>
        <w:tc>
          <w:tcPr>
            <w:tcW w:w="6660" w:type="dxa"/>
          </w:tcPr>
          <w:p w:rsidR="00A13443" w:rsidRPr="00095398" w:rsidRDefault="00A13443" w:rsidP="00C90860">
            <w:pPr>
              <w:jc w:val="both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Проведение учебных тренировок по эвакуации в случае угрозы совершения террористического акта с использованием единого сигнала (непрерывный звонок)</w:t>
            </w:r>
          </w:p>
        </w:tc>
        <w:tc>
          <w:tcPr>
            <w:tcW w:w="1371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с 20 по 25 мая</w:t>
            </w:r>
          </w:p>
        </w:tc>
        <w:tc>
          <w:tcPr>
            <w:tcW w:w="1984" w:type="dxa"/>
          </w:tcPr>
          <w:p w:rsidR="00A13443" w:rsidRPr="00095398" w:rsidRDefault="00A13443" w:rsidP="00153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Михеев Д. А.</w:t>
            </w:r>
          </w:p>
        </w:tc>
      </w:tr>
      <w:tr w:rsidR="00A13443" w:rsidRPr="00095398" w:rsidTr="00A13443">
        <w:tc>
          <w:tcPr>
            <w:tcW w:w="1008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7</w:t>
            </w:r>
          </w:p>
        </w:tc>
        <w:tc>
          <w:tcPr>
            <w:tcW w:w="6660" w:type="dxa"/>
          </w:tcPr>
          <w:p w:rsidR="00A13443" w:rsidRPr="00095398" w:rsidRDefault="00A13443" w:rsidP="00C90860">
            <w:pPr>
              <w:jc w:val="both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 xml:space="preserve">Профилактические беседы по профилактике правонарушений, предусмотренных статьей 207 Уголовного кодекса РФ «Заведомо ложное сообщение об акте терроризма» с привлечение инспекторов </w:t>
            </w:r>
            <w:proofErr w:type="spellStart"/>
            <w:r w:rsidRPr="00095398">
              <w:rPr>
                <w:sz w:val="28"/>
                <w:szCs w:val="28"/>
              </w:rPr>
              <w:t>ОпДН</w:t>
            </w:r>
            <w:proofErr w:type="spellEnd"/>
          </w:p>
        </w:tc>
        <w:tc>
          <w:tcPr>
            <w:tcW w:w="1371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май</w:t>
            </w:r>
          </w:p>
        </w:tc>
        <w:tc>
          <w:tcPr>
            <w:tcW w:w="1984" w:type="dxa"/>
          </w:tcPr>
          <w:p w:rsidR="00A13443" w:rsidRPr="00095398" w:rsidRDefault="00A13443" w:rsidP="00153F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Михеев Д. А.</w:t>
            </w:r>
          </w:p>
        </w:tc>
      </w:tr>
      <w:tr w:rsidR="00A13443" w:rsidRPr="00095398" w:rsidTr="00A13443">
        <w:trPr>
          <w:trHeight w:val="411"/>
        </w:trPr>
        <w:tc>
          <w:tcPr>
            <w:tcW w:w="9039" w:type="dxa"/>
            <w:gridSpan w:val="3"/>
            <w:vAlign w:val="center"/>
          </w:tcPr>
          <w:p w:rsidR="00A13443" w:rsidRPr="00095398" w:rsidRDefault="00A13443" w:rsidP="00C90860">
            <w:pPr>
              <w:jc w:val="center"/>
              <w:rPr>
                <w:b/>
                <w:szCs w:val="28"/>
              </w:rPr>
            </w:pPr>
            <w:r w:rsidRPr="00095398">
              <w:rPr>
                <w:b/>
                <w:szCs w:val="28"/>
              </w:rPr>
              <w:t>Пожарная безопасность</w:t>
            </w:r>
          </w:p>
        </w:tc>
        <w:tc>
          <w:tcPr>
            <w:tcW w:w="1984" w:type="dxa"/>
          </w:tcPr>
          <w:p w:rsidR="00A13443" w:rsidRPr="00095398" w:rsidRDefault="00A13443" w:rsidP="00C90860">
            <w:pPr>
              <w:jc w:val="center"/>
              <w:rPr>
                <w:b/>
                <w:szCs w:val="28"/>
              </w:rPr>
            </w:pPr>
          </w:p>
        </w:tc>
      </w:tr>
      <w:tr w:rsidR="00A13443" w:rsidRPr="00095398" w:rsidTr="00A13443">
        <w:tc>
          <w:tcPr>
            <w:tcW w:w="1008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8</w:t>
            </w:r>
          </w:p>
        </w:tc>
        <w:tc>
          <w:tcPr>
            <w:tcW w:w="6660" w:type="dxa"/>
          </w:tcPr>
          <w:p w:rsidR="00A13443" w:rsidRPr="00095398" w:rsidRDefault="00A13443" w:rsidP="00C90860">
            <w:pPr>
              <w:jc w:val="both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Посещение пожарных частей в Дни открытых дверей</w:t>
            </w:r>
          </w:p>
        </w:tc>
        <w:tc>
          <w:tcPr>
            <w:tcW w:w="1371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май</w:t>
            </w:r>
          </w:p>
        </w:tc>
        <w:tc>
          <w:tcPr>
            <w:tcW w:w="1984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Классные руководители</w:t>
            </w:r>
          </w:p>
        </w:tc>
      </w:tr>
      <w:tr w:rsidR="00A13443" w:rsidRPr="00095398" w:rsidTr="00A13443">
        <w:tc>
          <w:tcPr>
            <w:tcW w:w="1008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9</w:t>
            </w:r>
          </w:p>
        </w:tc>
        <w:tc>
          <w:tcPr>
            <w:tcW w:w="6660" w:type="dxa"/>
          </w:tcPr>
          <w:p w:rsidR="00A13443" w:rsidRPr="00095398" w:rsidRDefault="00A13443" w:rsidP="00C90860">
            <w:pPr>
              <w:jc w:val="both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 xml:space="preserve">Проведение учебных тренировок </w:t>
            </w:r>
            <w:proofErr w:type="gramStart"/>
            <w:r w:rsidRPr="00095398">
              <w:rPr>
                <w:sz w:val="28"/>
                <w:szCs w:val="28"/>
              </w:rPr>
              <w:t>по эвакуации при угрозе возникновения пожара с использованием сигнала оповещения о пожаре в случае</w:t>
            </w:r>
            <w:proofErr w:type="gramEnd"/>
            <w:r w:rsidRPr="00095398">
              <w:rPr>
                <w:sz w:val="28"/>
                <w:szCs w:val="28"/>
              </w:rPr>
              <w:t xml:space="preserve"> отсутствия в учреждении электроэнергии (без использования автоматической пожарной сигнализации и школьного звонка): громкие удары по металлическому предмету</w:t>
            </w:r>
          </w:p>
        </w:tc>
        <w:tc>
          <w:tcPr>
            <w:tcW w:w="1371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с 20 по 25 мая</w:t>
            </w:r>
          </w:p>
        </w:tc>
        <w:tc>
          <w:tcPr>
            <w:tcW w:w="1984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Михеев Д. А.</w:t>
            </w:r>
          </w:p>
        </w:tc>
      </w:tr>
      <w:tr w:rsidR="00A13443" w:rsidRPr="00095398" w:rsidTr="00A13443">
        <w:trPr>
          <w:trHeight w:val="407"/>
        </w:trPr>
        <w:tc>
          <w:tcPr>
            <w:tcW w:w="9039" w:type="dxa"/>
            <w:gridSpan w:val="3"/>
            <w:vAlign w:val="center"/>
          </w:tcPr>
          <w:p w:rsidR="00A13443" w:rsidRPr="00095398" w:rsidRDefault="00A13443" w:rsidP="00C90860">
            <w:pPr>
              <w:jc w:val="center"/>
              <w:rPr>
                <w:b/>
                <w:szCs w:val="28"/>
              </w:rPr>
            </w:pPr>
            <w:r w:rsidRPr="00095398">
              <w:rPr>
                <w:b/>
                <w:szCs w:val="28"/>
              </w:rPr>
              <w:t>Профилактика детского дорожно-транспортного травматизма</w:t>
            </w:r>
          </w:p>
        </w:tc>
        <w:tc>
          <w:tcPr>
            <w:tcW w:w="1984" w:type="dxa"/>
          </w:tcPr>
          <w:p w:rsidR="00A13443" w:rsidRPr="00095398" w:rsidRDefault="00A13443" w:rsidP="00C90860">
            <w:pPr>
              <w:jc w:val="center"/>
              <w:rPr>
                <w:b/>
                <w:szCs w:val="28"/>
              </w:rPr>
            </w:pPr>
          </w:p>
        </w:tc>
      </w:tr>
      <w:tr w:rsidR="00A13443" w:rsidRPr="00095398" w:rsidTr="00A13443">
        <w:tc>
          <w:tcPr>
            <w:tcW w:w="1008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10</w:t>
            </w:r>
          </w:p>
        </w:tc>
        <w:tc>
          <w:tcPr>
            <w:tcW w:w="6660" w:type="dxa"/>
          </w:tcPr>
          <w:p w:rsidR="00A13443" w:rsidRPr="00095398" w:rsidRDefault="00A13443" w:rsidP="00C90860">
            <w:pPr>
              <w:jc w:val="both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Обновление уголков по безопасности дорожного движения</w:t>
            </w:r>
          </w:p>
        </w:tc>
        <w:tc>
          <w:tcPr>
            <w:tcW w:w="1371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с 15 по 20 мая</w:t>
            </w:r>
          </w:p>
        </w:tc>
        <w:tc>
          <w:tcPr>
            <w:tcW w:w="1984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Михеев Д. А.</w:t>
            </w:r>
          </w:p>
        </w:tc>
      </w:tr>
      <w:tr w:rsidR="00A13443" w:rsidRPr="00095398" w:rsidTr="00A13443">
        <w:tc>
          <w:tcPr>
            <w:tcW w:w="1008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lastRenderedPageBreak/>
              <w:t>11</w:t>
            </w:r>
          </w:p>
        </w:tc>
        <w:tc>
          <w:tcPr>
            <w:tcW w:w="6660" w:type="dxa"/>
          </w:tcPr>
          <w:p w:rsidR="00A13443" w:rsidRPr="00095398" w:rsidRDefault="00A13443" w:rsidP="00A13443">
            <w:pPr>
              <w:jc w:val="both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 xml:space="preserve">Проведение профилактических бесед с учащимися «Правила дорожные знать каждому положено» </w:t>
            </w:r>
          </w:p>
        </w:tc>
        <w:tc>
          <w:tcPr>
            <w:tcW w:w="1371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май</w:t>
            </w:r>
          </w:p>
        </w:tc>
        <w:tc>
          <w:tcPr>
            <w:tcW w:w="1984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Классные руководители, </w:t>
            </w:r>
            <w:proofErr w:type="spellStart"/>
            <w:r>
              <w:rPr>
                <w:sz w:val="28"/>
                <w:szCs w:val="28"/>
              </w:rPr>
              <w:t>Растегаева</w:t>
            </w:r>
            <w:proofErr w:type="spellEnd"/>
            <w:r>
              <w:rPr>
                <w:sz w:val="28"/>
                <w:szCs w:val="28"/>
              </w:rPr>
              <w:t xml:space="preserve"> Е. И.</w:t>
            </w:r>
          </w:p>
        </w:tc>
      </w:tr>
      <w:tr w:rsidR="00A13443" w:rsidRPr="00095398" w:rsidTr="00A13443">
        <w:tc>
          <w:tcPr>
            <w:tcW w:w="1008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12</w:t>
            </w:r>
          </w:p>
        </w:tc>
        <w:tc>
          <w:tcPr>
            <w:tcW w:w="6660" w:type="dxa"/>
          </w:tcPr>
          <w:p w:rsidR="00A13443" w:rsidRPr="00095398" w:rsidRDefault="00A13443" w:rsidP="00C90860">
            <w:pPr>
              <w:jc w:val="both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Проведение родительских собраний по вопросам повышения культуры поведения на дорогах, обеспечения безопасности при перевозках автотранспортом детей и подростков</w:t>
            </w:r>
          </w:p>
        </w:tc>
        <w:tc>
          <w:tcPr>
            <w:tcW w:w="1371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с 20 по 30 мая</w:t>
            </w:r>
          </w:p>
        </w:tc>
        <w:tc>
          <w:tcPr>
            <w:tcW w:w="1984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Классные руководители, </w:t>
            </w:r>
            <w:proofErr w:type="spellStart"/>
            <w:r>
              <w:rPr>
                <w:sz w:val="28"/>
                <w:szCs w:val="28"/>
              </w:rPr>
              <w:t>Растегаева</w:t>
            </w:r>
            <w:proofErr w:type="spellEnd"/>
            <w:r>
              <w:rPr>
                <w:sz w:val="28"/>
                <w:szCs w:val="28"/>
              </w:rPr>
              <w:t xml:space="preserve"> Е. И.</w:t>
            </w:r>
          </w:p>
        </w:tc>
      </w:tr>
      <w:tr w:rsidR="00A13443" w:rsidRPr="00095398" w:rsidTr="00A13443">
        <w:trPr>
          <w:trHeight w:val="439"/>
        </w:trPr>
        <w:tc>
          <w:tcPr>
            <w:tcW w:w="9039" w:type="dxa"/>
            <w:gridSpan w:val="3"/>
            <w:vAlign w:val="center"/>
          </w:tcPr>
          <w:p w:rsidR="00A13443" w:rsidRPr="00095398" w:rsidRDefault="00A13443" w:rsidP="00C90860">
            <w:pPr>
              <w:jc w:val="center"/>
              <w:rPr>
                <w:b/>
                <w:szCs w:val="28"/>
              </w:rPr>
            </w:pPr>
            <w:r w:rsidRPr="00095398">
              <w:rPr>
                <w:b/>
                <w:szCs w:val="28"/>
              </w:rPr>
              <w:t>Безопасность на водных объектах</w:t>
            </w:r>
          </w:p>
        </w:tc>
        <w:tc>
          <w:tcPr>
            <w:tcW w:w="1984" w:type="dxa"/>
          </w:tcPr>
          <w:p w:rsidR="00A13443" w:rsidRPr="00095398" w:rsidRDefault="00A13443" w:rsidP="00C90860">
            <w:pPr>
              <w:jc w:val="center"/>
              <w:rPr>
                <w:b/>
                <w:szCs w:val="28"/>
              </w:rPr>
            </w:pPr>
          </w:p>
        </w:tc>
      </w:tr>
      <w:tr w:rsidR="00A13443" w:rsidRPr="00095398" w:rsidTr="00A13443">
        <w:tc>
          <w:tcPr>
            <w:tcW w:w="1008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14</w:t>
            </w:r>
          </w:p>
        </w:tc>
        <w:tc>
          <w:tcPr>
            <w:tcW w:w="6660" w:type="dxa"/>
          </w:tcPr>
          <w:p w:rsidR="00A13443" w:rsidRPr="00095398" w:rsidRDefault="00A13443" w:rsidP="00C90860">
            <w:pPr>
              <w:jc w:val="both"/>
              <w:rPr>
                <w:sz w:val="28"/>
                <w:szCs w:val="28"/>
              </w:rPr>
            </w:pPr>
            <w:proofErr w:type="gramStart"/>
            <w:r w:rsidRPr="00095398">
              <w:rPr>
                <w:sz w:val="27"/>
                <w:szCs w:val="27"/>
              </w:rPr>
              <w:t>Ознакомление учащихся и педагогических работников с правилами пользования водными объектами и охраны жизни на воде, утвержденными постановлением главы администрации (губернатора) Краснодарского края от 14 февраля 2008 года № 78 «Об утверждении правил охраны жизни людей на воде в Краснодарском крае и правил пользования водными объектами в Краснодарском крае для плавания на маломерных судах»</w:t>
            </w:r>
            <w:proofErr w:type="gramEnd"/>
          </w:p>
        </w:tc>
        <w:tc>
          <w:tcPr>
            <w:tcW w:w="1371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до 25 мая</w:t>
            </w:r>
          </w:p>
        </w:tc>
        <w:tc>
          <w:tcPr>
            <w:tcW w:w="1984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Михеев Д. А., классные руководители</w:t>
            </w:r>
          </w:p>
        </w:tc>
      </w:tr>
      <w:tr w:rsidR="00A13443" w:rsidRPr="00095398" w:rsidTr="00A13443">
        <w:trPr>
          <w:trHeight w:val="432"/>
        </w:trPr>
        <w:tc>
          <w:tcPr>
            <w:tcW w:w="9039" w:type="dxa"/>
            <w:gridSpan w:val="3"/>
            <w:vAlign w:val="center"/>
          </w:tcPr>
          <w:p w:rsidR="00A13443" w:rsidRPr="00095398" w:rsidRDefault="00A13443" w:rsidP="00C90860">
            <w:pPr>
              <w:jc w:val="center"/>
              <w:rPr>
                <w:b/>
                <w:szCs w:val="28"/>
              </w:rPr>
            </w:pPr>
            <w:r w:rsidRPr="00095398">
              <w:rPr>
                <w:b/>
                <w:szCs w:val="28"/>
              </w:rPr>
              <w:t>Безопасность вблизи железнодорожного полотна</w:t>
            </w:r>
          </w:p>
        </w:tc>
        <w:tc>
          <w:tcPr>
            <w:tcW w:w="1984" w:type="dxa"/>
          </w:tcPr>
          <w:p w:rsidR="00A13443" w:rsidRPr="00095398" w:rsidRDefault="00A13443" w:rsidP="00C90860">
            <w:pPr>
              <w:jc w:val="center"/>
              <w:rPr>
                <w:b/>
                <w:szCs w:val="28"/>
              </w:rPr>
            </w:pPr>
          </w:p>
        </w:tc>
      </w:tr>
      <w:tr w:rsidR="00A13443" w:rsidRPr="00095398" w:rsidTr="00A13443">
        <w:tc>
          <w:tcPr>
            <w:tcW w:w="1008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15</w:t>
            </w:r>
          </w:p>
        </w:tc>
        <w:tc>
          <w:tcPr>
            <w:tcW w:w="6660" w:type="dxa"/>
          </w:tcPr>
          <w:p w:rsidR="00A13443" w:rsidRPr="00095398" w:rsidRDefault="00A13443" w:rsidP="00C90860">
            <w:pPr>
              <w:jc w:val="both"/>
              <w:rPr>
                <w:sz w:val="28"/>
                <w:szCs w:val="28"/>
              </w:rPr>
            </w:pPr>
            <w:r w:rsidRPr="00095398">
              <w:rPr>
                <w:sz w:val="27"/>
                <w:szCs w:val="27"/>
              </w:rPr>
              <w:t xml:space="preserve">Проведение бесед с учащимися по соблюдению правил безопасности при нахождении вблизи железнодорожного полотна с привлечением сотрудников </w:t>
            </w:r>
            <w:proofErr w:type="spellStart"/>
            <w:r w:rsidRPr="00095398">
              <w:rPr>
                <w:sz w:val="27"/>
                <w:szCs w:val="27"/>
              </w:rPr>
              <w:t>Северо-Кавказского</w:t>
            </w:r>
            <w:proofErr w:type="spellEnd"/>
            <w:r w:rsidRPr="00095398">
              <w:rPr>
                <w:sz w:val="27"/>
                <w:szCs w:val="27"/>
              </w:rPr>
              <w:t xml:space="preserve"> железнодорожного агентства по обслуживанию пассажиров</w:t>
            </w:r>
          </w:p>
        </w:tc>
        <w:tc>
          <w:tcPr>
            <w:tcW w:w="1371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 w:rsidRPr="00095398">
              <w:rPr>
                <w:sz w:val="28"/>
                <w:szCs w:val="28"/>
              </w:rPr>
              <w:t>до 25 мая</w:t>
            </w:r>
          </w:p>
        </w:tc>
        <w:tc>
          <w:tcPr>
            <w:tcW w:w="1984" w:type="dxa"/>
          </w:tcPr>
          <w:p w:rsidR="00A13443" w:rsidRPr="00095398" w:rsidRDefault="00A13443" w:rsidP="00C908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Классные руководители, </w:t>
            </w:r>
            <w:proofErr w:type="spellStart"/>
            <w:r>
              <w:rPr>
                <w:sz w:val="28"/>
                <w:szCs w:val="28"/>
              </w:rPr>
              <w:t>Растегаева</w:t>
            </w:r>
            <w:proofErr w:type="spellEnd"/>
            <w:r>
              <w:rPr>
                <w:sz w:val="28"/>
                <w:szCs w:val="28"/>
              </w:rPr>
              <w:t xml:space="preserve"> Е. И.</w:t>
            </w:r>
          </w:p>
        </w:tc>
      </w:tr>
    </w:tbl>
    <w:p w:rsidR="008B6C03" w:rsidRDefault="00A13443">
      <w:r>
        <w:t>Исп. Михеев Д. А. 70-5-17</w:t>
      </w:r>
    </w:p>
    <w:sectPr w:rsidR="008B6C03" w:rsidSect="00A13443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B571D"/>
    <w:rsid w:val="00286F64"/>
    <w:rsid w:val="004A7F7D"/>
    <w:rsid w:val="008B6C03"/>
    <w:rsid w:val="00A13443"/>
    <w:rsid w:val="00AB571D"/>
    <w:rsid w:val="00CC2A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71D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415</Words>
  <Characters>2368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2013-05-21T06:38:00Z</dcterms:created>
  <dcterms:modified xsi:type="dcterms:W3CDTF">2013-05-23T06:59:00Z</dcterms:modified>
</cp:coreProperties>
</file>